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3505D" w:rsidRDefault="00000000">
      <w:r>
        <w:t>September 2026</w:t>
      </w:r>
    </w:p>
    <w:p w14:paraId="00000002" w14:textId="77777777" w:rsidR="0013505D" w:rsidRDefault="00000000">
      <w:r>
        <w:t>Waterville Planning Commission Meeting Minutes</w:t>
      </w:r>
    </w:p>
    <w:p w14:paraId="00000003" w14:textId="77777777" w:rsidR="0013505D" w:rsidRDefault="0013505D"/>
    <w:p w14:paraId="00000004" w14:textId="5FA6A797" w:rsidR="0013505D" w:rsidRDefault="00000000">
      <w:r>
        <w:t xml:space="preserve">Attendees: Jeff </w:t>
      </w:r>
      <w:r w:rsidR="009E7165">
        <w:t>Tilton (</w:t>
      </w:r>
      <w:r>
        <w:t>Chair</w:t>
      </w:r>
      <w:r w:rsidR="009E7165">
        <w:t>), Nick</w:t>
      </w:r>
      <w:r>
        <w:t xml:space="preserve"> </w:t>
      </w:r>
      <w:r w:rsidR="009E7165">
        <w:t>Hanson (</w:t>
      </w:r>
      <w:r>
        <w:t>V. Chair), Rebecca Pitre (Sec.</w:t>
      </w:r>
      <w:r w:rsidR="009E7165">
        <w:t>), Mike</w:t>
      </w:r>
      <w:r>
        <w:t xml:space="preserve"> </w:t>
      </w:r>
      <w:r w:rsidR="009E7165">
        <w:t>Pulhalski, Lisa</w:t>
      </w:r>
      <w:r>
        <w:t xml:space="preserve"> Towery, Dave Ransom, </w:t>
      </w:r>
      <w:r w:rsidR="009E7165">
        <w:t>(Members</w:t>
      </w:r>
      <w:r>
        <w:t xml:space="preserve"> from LCPC) Alec Jones, Anna Bouchard, Megan Rodier</w:t>
      </w:r>
    </w:p>
    <w:p w14:paraId="00000005" w14:textId="77777777" w:rsidR="0013505D" w:rsidRDefault="0013505D"/>
    <w:p w14:paraId="00000006" w14:textId="77777777" w:rsidR="0013505D" w:rsidRDefault="00000000">
      <w:r>
        <w:t>6:05 called to order</w:t>
      </w:r>
    </w:p>
    <w:p w14:paraId="00000007" w14:textId="77777777" w:rsidR="0013505D" w:rsidRDefault="00000000">
      <w:pPr>
        <w:numPr>
          <w:ilvl w:val="0"/>
          <w:numId w:val="1"/>
        </w:numPr>
      </w:pPr>
      <w:r>
        <w:t>Alec discussed information regarding a possible ADA grant</w:t>
      </w:r>
    </w:p>
    <w:p w14:paraId="00000008" w14:textId="77777777" w:rsidR="0013505D" w:rsidRDefault="00000000">
      <w:pPr>
        <w:numPr>
          <w:ilvl w:val="0"/>
          <w:numId w:val="2"/>
        </w:numPr>
      </w:pPr>
      <w:r>
        <w:t>Proposing $15,000 grant</w:t>
      </w:r>
    </w:p>
    <w:p w14:paraId="00000009" w14:textId="77777777" w:rsidR="0013505D" w:rsidRDefault="00000000">
      <w:pPr>
        <w:numPr>
          <w:ilvl w:val="0"/>
          <w:numId w:val="2"/>
        </w:numPr>
      </w:pPr>
      <w:r>
        <w:t>Main efforts discussed were Town hall entrance</w:t>
      </w:r>
    </w:p>
    <w:p w14:paraId="0000000A" w14:textId="77777777" w:rsidR="0013505D" w:rsidRDefault="00000000">
      <w:r>
        <w:t>II. Grant application to be filed by Oct.1st</w:t>
      </w:r>
    </w:p>
    <w:p w14:paraId="0000000B" w14:textId="77777777" w:rsidR="0013505D" w:rsidRDefault="00000000">
      <w:r>
        <w:t xml:space="preserve">                 1. Jeff Tilton volunteered to speak with the selectboard and to be an interim point of               </w:t>
      </w:r>
    </w:p>
    <w:p w14:paraId="0000000C" w14:textId="77777777" w:rsidR="0013505D" w:rsidRDefault="00000000">
      <w:r>
        <w:t xml:space="preserve">                      contact concerning the forward direction of the grant.</w:t>
      </w:r>
    </w:p>
    <w:p w14:paraId="0000000D" w14:textId="0DF70F66" w:rsidR="0013505D" w:rsidRDefault="00000000">
      <w:r>
        <w:t xml:space="preserve">                  2. Rebecca made motion to convey our </w:t>
      </w:r>
      <w:r w:rsidR="009E7165">
        <w:t>suggestions</w:t>
      </w:r>
      <w:r>
        <w:t xml:space="preserve"> to the Selectman concerning  </w:t>
      </w:r>
    </w:p>
    <w:p w14:paraId="0000000E" w14:textId="2A31A109" w:rsidR="0013505D" w:rsidRDefault="00000000">
      <w:r>
        <w:t xml:space="preserve">                      the grant.  2</w:t>
      </w:r>
      <w:r w:rsidR="009E7165">
        <w:t>nd Mike</w:t>
      </w:r>
      <w:r>
        <w:t xml:space="preserve"> </w:t>
      </w:r>
      <w:r w:rsidR="009E7165">
        <w:t>Pulhaski.</w:t>
      </w:r>
      <w:r>
        <w:t xml:space="preserve">     All were in favor</w:t>
      </w:r>
    </w:p>
    <w:p w14:paraId="0000000F" w14:textId="77777777" w:rsidR="0013505D" w:rsidRDefault="00000000">
      <w:pPr>
        <w:numPr>
          <w:ilvl w:val="0"/>
          <w:numId w:val="2"/>
        </w:numPr>
      </w:pPr>
      <w:r>
        <w:t xml:space="preserve">Jeff Tilton </w:t>
      </w:r>
    </w:p>
    <w:p w14:paraId="00000010" w14:textId="77777777" w:rsidR="0013505D" w:rsidRDefault="00000000">
      <w:r>
        <w:t>III. AARP look through was discussed</w:t>
      </w:r>
    </w:p>
    <w:p w14:paraId="00000011" w14:textId="77777777" w:rsidR="0013505D" w:rsidRDefault="00000000">
      <w:r>
        <w:t xml:space="preserve">IV. Chapter 12 of Waterville plan was discussed and recommended changes recorded by LCPC </w:t>
      </w:r>
    </w:p>
    <w:p w14:paraId="00000012" w14:textId="77777777" w:rsidR="0013505D" w:rsidRDefault="0013505D"/>
    <w:p w14:paraId="00000013" w14:textId="6D77E129" w:rsidR="0013505D" w:rsidRDefault="009E7165">
      <w:r>
        <w:t>8:27 Adjourned</w:t>
      </w:r>
      <w:r w:rsidR="00000000">
        <w:t xml:space="preserve"> </w:t>
      </w:r>
    </w:p>
    <w:p w14:paraId="00000014" w14:textId="77777777" w:rsidR="0013505D" w:rsidRDefault="0013505D"/>
    <w:p w14:paraId="00000015" w14:textId="7F494B79" w:rsidR="0013505D" w:rsidRDefault="00000000">
      <w:r>
        <w:t xml:space="preserve">           </w:t>
      </w:r>
    </w:p>
    <w:sectPr w:rsidR="0013505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2E247FB-FA47-49EC-96FF-51BECBE161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B5571F3-A6FE-4C49-BF03-882337220AA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5051"/>
    <w:multiLevelType w:val="multilevel"/>
    <w:tmpl w:val="4404C3DC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2786086"/>
    <w:multiLevelType w:val="multilevel"/>
    <w:tmpl w:val="8A8EF08C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 w16cid:durableId="1704164996">
    <w:abstractNumId w:val="0"/>
  </w:num>
  <w:num w:numId="2" w16cid:durableId="11278984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05D"/>
    <w:rsid w:val="0013505D"/>
    <w:rsid w:val="009E7165"/>
    <w:rsid w:val="00DA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5E41F"/>
  <w15:docId w15:val="{D088C459-A405-4377-BF3C-5946AE5CB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Lucas Tilton</cp:lastModifiedBy>
  <cp:revision>2</cp:revision>
  <dcterms:created xsi:type="dcterms:W3CDTF">2026-10-15T13:47:00Z</dcterms:created>
  <dcterms:modified xsi:type="dcterms:W3CDTF">2026-10-15T13:47:00Z</dcterms:modified>
</cp:coreProperties>
</file>